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552"/>
        <w:gridCol w:w="6090"/>
      </w:tblGrid>
      <w:tr w:rsidR="00324B72" w:rsidRPr="00D129DA" w14:paraId="2D47ABAE" w14:textId="77777777" w:rsidTr="00993D5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2" w:type="dxa"/>
          </w:tcPr>
          <w:p w14:paraId="641EC065" w14:textId="586DFAAE" w:rsidR="00324B72" w:rsidRPr="00D129DA" w:rsidRDefault="00324B72" w:rsidP="002A13F7">
            <w:pPr>
              <w:rPr>
                <w:rFonts w:ascii="Tahoma" w:hAnsi="Tahoma" w:cs="Tahoma"/>
                <w:b w:val="0"/>
                <w:bCs w:val="0"/>
                <w:sz w:val="20"/>
                <w:szCs w:val="20"/>
              </w:rPr>
            </w:pPr>
            <w:r w:rsidRPr="00D129D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6090" w:type="dxa"/>
          </w:tcPr>
          <w:p w14:paraId="0AC7C7C6" w14:textId="145FE18D" w:rsidR="00324B72" w:rsidRPr="00D129DA" w:rsidRDefault="00CD2201" w:rsidP="002A13F7">
            <w:pPr>
              <w:pStyle w:val="NormalWeb"/>
              <w:rPr>
                <w:rFonts w:ascii="Tahoma" w:hAnsi="Tahoma" w:cs="Tahoma"/>
                <w:b w:val="0"/>
                <w:bCs w:val="0"/>
                <w:sz w:val="20"/>
                <w:szCs w:val="20"/>
              </w:rPr>
            </w:pPr>
            <w:r>
              <w:rPr>
                <w:rFonts w:ascii="Tahoma" w:hAnsi="Tahoma" w:cs="Tahoma"/>
                <w:b w:val="0"/>
                <w:bCs w:val="0"/>
                <w:sz w:val="20"/>
                <w:szCs w:val="20"/>
              </w:rPr>
              <w:t>Academy Sport Psychologist</w:t>
            </w:r>
          </w:p>
        </w:tc>
      </w:tr>
      <w:tr w:rsidR="00324B72" w:rsidRPr="00D129DA" w14:paraId="735388B1" w14:textId="77777777" w:rsidTr="00993D5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2" w:type="dxa"/>
          </w:tcPr>
          <w:p w14:paraId="417E2314" w14:textId="3F68090C" w:rsidR="00324B72" w:rsidRPr="00D129DA" w:rsidRDefault="00324B72" w:rsidP="002A13F7">
            <w:pPr>
              <w:rPr>
                <w:rFonts w:ascii="Tahoma" w:hAnsi="Tahoma" w:cs="Tahoma"/>
                <w:b w:val="0"/>
                <w:bCs w:val="0"/>
                <w:sz w:val="20"/>
                <w:szCs w:val="20"/>
              </w:rPr>
            </w:pPr>
            <w:r w:rsidRPr="00D129D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6090" w:type="dxa"/>
          </w:tcPr>
          <w:p w14:paraId="1F1492E1" w14:textId="315B9320" w:rsidR="00324B72" w:rsidRPr="00D129DA" w:rsidRDefault="00CD2201" w:rsidP="002A13F7">
            <w:pPr>
              <w:rPr>
                <w:rFonts w:ascii="Tahoma" w:hAnsi="Tahoma" w:cs="Tahoma"/>
                <w:b w:val="0"/>
                <w:bCs w:val="0"/>
                <w:sz w:val="20"/>
                <w:szCs w:val="20"/>
              </w:rPr>
            </w:pPr>
            <w:r>
              <w:rPr>
                <w:rFonts w:ascii="Tahoma" w:hAnsi="Tahoma" w:cs="Tahoma"/>
                <w:b w:val="0"/>
                <w:bCs w:val="0"/>
                <w:sz w:val="20"/>
                <w:szCs w:val="20"/>
              </w:rPr>
              <w:t>Head of Academy Psychology</w:t>
            </w:r>
          </w:p>
        </w:tc>
      </w:tr>
      <w:tr w:rsidR="00324B72" w:rsidRPr="00D129DA" w14:paraId="1C8A7101" w14:textId="77777777" w:rsidTr="00993D5B">
        <w:trPr>
          <w:trHeight w:val="393"/>
        </w:trPr>
        <w:tc>
          <w:tcPr>
            <w:cnfStyle w:val="001000000000" w:firstRow="0" w:lastRow="0" w:firstColumn="1" w:lastColumn="0" w:oddVBand="0" w:evenVBand="0" w:oddHBand="0" w:evenHBand="0" w:firstRowFirstColumn="0" w:firstRowLastColumn="0" w:lastRowFirstColumn="0" w:lastRowLastColumn="0"/>
            <w:tcW w:w="2552" w:type="dxa"/>
          </w:tcPr>
          <w:p w14:paraId="543DB222" w14:textId="152FD71F" w:rsidR="00324B72" w:rsidRPr="00D129DA" w:rsidRDefault="00324B72" w:rsidP="002A13F7">
            <w:pPr>
              <w:rPr>
                <w:rFonts w:ascii="Tahoma" w:hAnsi="Tahoma" w:cs="Tahoma"/>
                <w:b w:val="0"/>
                <w:bCs w:val="0"/>
                <w:sz w:val="20"/>
                <w:szCs w:val="20"/>
              </w:rPr>
            </w:pPr>
            <w:r w:rsidRPr="00D129D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6090" w:type="dxa"/>
          </w:tcPr>
          <w:p w14:paraId="5DE7B152" w14:textId="432122E2" w:rsidR="00324B72" w:rsidRPr="00D129DA" w:rsidRDefault="00A66374" w:rsidP="002A13F7">
            <w:pPr>
              <w:pStyle w:val="NormalWeb"/>
              <w:rPr>
                <w:rFonts w:ascii="Tahoma" w:hAnsi="Tahoma" w:cs="Tahoma"/>
                <w:b w:val="0"/>
                <w:bCs w:val="0"/>
                <w:sz w:val="20"/>
                <w:szCs w:val="20"/>
              </w:rPr>
            </w:pPr>
            <w:r w:rsidRPr="00A66374">
              <w:rPr>
                <w:rFonts w:ascii="Tahoma" w:hAnsi="Tahoma" w:cs="Tahoma"/>
                <w:b w:val="0"/>
                <w:bCs w:val="0"/>
                <w:sz w:val="20"/>
                <w:szCs w:val="20"/>
              </w:rPr>
              <w:t>EPPP Building, Halfords Lane, West Bromwich, B71 4LG</w:t>
            </w:r>
          </w:p>
        </w:tc>
      </w:tr>
      <w:tr w:rsidR="00324B72" w:rsidRPr="00D129DA" w14:paraId="7E0FC7C1" w14:textId="77777777" w:rsidTr="00993D5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2" w:type="dxa"/>
          </w:tcPr>
          <w:p w14:paraId="061E0184" w14:textId="0B872E5F" w:rsidR="00324B72" w:rsidRPr="00D129DA" w:rsidRDefault="00324B72" w:rsidP="002A13F7">
            <w:pPr>
              <w:rPr>
                <w:rFonts w:ascii="Tahoma" w:hAnsi="Tahoma" w:cs="Tahoma"/>
                <w:b w:val="0"/>
                <w:bCs w:val="0"/>
                <w:sz w:val="20"/>
                <w:szCs w:val="20"/>
              </w:rPr>
            </w:pPr>
            <w:r w:rsidRPr="00D129D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6090" w:type="dxa"/>
          </w:tcPr>
          <w:p w14:paraId="482CE9BD" w14:textId="40619D76" w:rsidR="00324B72" w:rsidRPr="00D129DA" w:rsidRDefault="00A66374" w:rsidP="002A13F7">
            <w:pPr>
              <w:rPr>
                <w:rFonts w:ascii="Tahoma" w:hAnsi="Tahoma" w:cs="Tahoma"/>
                <w:b w:val="0"/>
                <w:bCs w:val="0"/>
                <w:sz w:val="20"/>
                <w:szCs w:val="20"/>
              </w:rPr>
            </w:pPr>
            <w:r>
              <w:rPr>
                <w:rFonts w:ascii="Tahoma" w:hAnsi="Tahoma" w:cs="Tahoma"/>
                <w:b w:val="0"/>
                <w:bCs w:val="0"/>
                <w:sz w:val="20"/>
                <w:szCs w:val="20"/>
              </w:rPr>
              <w:t>N/A</w:t>
            </w:r>
          </w:p>
        </w:tc>
      </w:tr>
      <w:tr w:rsidR="00324B72" w:rsidRPr="00D129DA" w14:paraId="50ECEEAB" w14:textId="77777777" w:rsidTr="00993D5B">
        <w:trPr>
          <w:trHeight w:val="451"/>
        </w:trPr>
        <w:tc>
          <w:tcPr>
            <w:cnfStyle w:val="001000000000" w:firstRow="0" w:lastRow="0" w:firstColumn="1" w:lastColumn="0" w:oddVBand="0" w:evenVBand="0" w:oddHBand="0" w:evenHBand="0" w:firstRowFirstColumn="0" w:firstRowLastColumn="0" w:lastRowFirstColumn="0" w:lastRowLastColumn="0"/>
            <w:tcW w:w="2552" w:type="dxa"/>
          </w:tcPr>
          <w:p w14:paraId="4CA9C496" w14:textId="77777777" w:rsidR="00324B72" w:rsidRPr="00D129DA" w:rsidRDefault="00324B72" w:rsidP="002A13F7">
            <w:pPr>
              <w:rPr>
                <w:rFonts w:ascii="Tahoma" w:hAnsi="Tahoma" w:cs="Tahoma"/>
                <w:b w:val="0"/>
                <w:bCs w:val="0"/>
                <w:sz w:val="20"/>
                <w:szCs w:val="20"/>
              </w:rPr>
            </w:pPr>
            <w:r w:rsidRPr="00D129DA">
              <w:rPr>
                <w:rFonts w:ascii="Tahoma" w:hAnsi="Tahoma" w:cs="Tahoma"/>
                <w:sz w:val="20"/>
                <w:szCs w:val="20"/>
              </w:rPr>
              <w:t>Main Purpose</w:t>
            </w:r>
          </w:p>
          <w:p w14:paraId="27E798BE" w14:textId="77777777" w:rsidR="00324B72" w:rsidRPr="00D129DA" w:rsidRDefault="00324B72" w:rsidP="002A13F7">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6090" w:type="dxa"/>
          </w:tcPr>
          <w:p w14:paraId="7ADB7A3A" w14:textId="1FC0B248" w:rsidR="00324B72" w:rsidRPr="00D129DA" w:rsidRDefault="0039756A" w:rsidP="00D129DA">
            <w:pPr>
              <w:rPr>
                <w:rFonts w:ascii="Tahoma" w:hAnsi="Tahoma" w:cs="Tahoma"/>
                <w:b w:val="0"/>
                <w:bCs w:val="0"/>
                <w:sz w:val="20"/>
                <w:szCs w:val="20"/>
              </w:rPr>
            </w:pPr>
            <w:r>
              <w:rPr>
                <w:rFonts w:ascii="Tahoma" w:hAnsi="Tahoma" w:cs="Tahoma"/>
                <w:b w:val="0"/>
                <w:bCs w:val="0"/>
                <w:sz w:val="20"/>
                <w:szCs w:val="20"/>
              </w:rPr>
              <w:t xml:space="preserve">To deliver our </w:t>
            </w:r>
            <w:r w:rsidR="008E6A03">
              <w:rPr>
                <w:rFonts w:ascii="Tahoma" w:hAnsi="Tahoma" w:cs="Tahoma"/>
                <w:b w:val="0"/>
                <w:bCs w:val="0"/>
                <w:sz w:val="20"/>
                <w:szCs w:val="20"/>
              </w:rPr>
              <w:t xml:space="preserve">sport psychology programme for the academy </w:t>
            </w:r>
            <w:r w:rsidR="00193BA0">
              <w:rPr>
                <w:rFonts w:ascii="Tahoma" w:hAnsi="Tahoma" w:cs="Tahoma"/>
                <w:b w:val="0"/>
                <w:bCs w:val="0"/>
                <w:sz w:val="20"/>
                <w:szCs w:val="20"/>
              </w:rPr>
              <w:t>with an emphasis on our U9-16s</w:t>
            </w:r>
          </w:p>
        </w:tc>
      </w:tr>
      <w:tr w:rsidR="00324B72" w:rsidRPr="00D129DA" w14:paraId="0B1DCA60" w14:textId="77777777" w:rsidTr="00993D5B">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552" w:type="dxa"/>
          </w:tcPr>
          <w:p w14:paraId="34ED0CE7" w14:textId="6EA47B54" w:rsidR="00324B72" w:rsidRPr="00D129DA" w:rsidRDefault="00324B72" w:rsidP="002A13F7">
            <w:pPr>
              <w:rPr>
                <w:rFonts w:ascii="Tahoma" w:hAnsi="Tahoma" w:cs="Tahoma"/>
                <w:b w:val="0"/>
                <w:bCs w:val="0"/>
                <w:sz w:val="20"/>
                <w:szCs w:val="20"/>
              </w:rPr>
            </w:pPr>
            <w:r w:rsidRPr="00D129DA">
              <w:rPr>
                <w:rFonts w:ascii="Tahoma" w:hAnsi="Tahoma" w:cs="Tahoma"/>
                <w:sz w:val="20"/>
                <w:szCs w:val="20"/>
              </w:rPr>
              <w:t xml:space="preserve">Working </w:t>
            </w:r>
            <w:r w:rsidR="000E79EA" w:rsidRPr="00D129DA">
              <w:rPr>
                <w:rFonts w:ascii="Tahoma" w:hAnsi="Tahoma" w:cs="Tahoma"/>
                <w:sz w:val="20"/>
                <w:szCs w:val="20"/>
              </w:rPr>
              <w:t>H</w:t>
            </w:r>
            <w:r w:rsidRPr="00D129DA">
              <w:rPr>
                <w:rFonts w:ascii="Tahoma" w:hAnsi="Tahoma" w:cs="Tahoma"/>
                <w:sz w:val="20"/>
                <w:szCs w:val="20"/>
              </w:rPr>
              <w:t>ours</w:t>
            </w:r>
          </w:p>
        </w:tc>
        <w:tc>
          <w:tcPr>
            <w:cnfStyle w:val="000100000000" w:firstRow="0" w:lastRow="0" w:firstColumn="0" w:lastColumn="1" w:oddVBand="0" w:evenVBand="0" w:oddHBand="0" w:evenHBand="0" w:firstRowFirstColumn="0" w:firstRowLastColumn="0" w:lastRowFirstColumn="0" w:lastRowLastColumn="0"/>
            <w:tcW w:w="6090" w:type="dxa"/>
          </w:tcPr>
          <w:p w14:paraId="0514D436" w14:textId="77777777" w:rsidR="00324B72" w:rsidRPr="00D129DA" w:rsidRDefault="00324B72" w:rsidP="002A13F7">
            <w:pPr>
              <w:ind w:right="466"/>
              <w:rPr>
                <w:rFonts w:ascii="Tahoma" w:hAnsi="Tahoma" w:cs="Tahoma"/>
                <w:b w:val="0"/>
                <w:bCs w:val="0"/>
                <w:sz w:val="20"/>
                <w:szCs w:val="20"/>
              </w:rPr>
            </w:pPr>
            <w:r w:rsidRPr="00D129DA">
              <w:rPr>
                <w:rFonts w:ascii="Tahoma" w:hAnsi="Tahoma" w:cs="Tahoma"/>
                <w:b w:val="0"/>
                <w:bCs w:val="0"/>
                <w:sz w:val="20"/>
                <w:szCs w:val="20"/>
              </w:rPr>
              <w:t>Full time which may include evenings, weekends and bank holidays as required and in line with business needs.</w:t>
            </w:r>
          </w:p>
        </w:tc>
      </w:tr>
    </w:tbl>
    <w:p w14:paraId="3B09FB6C" w14:textId="77777777" w:rsidR="00324B72" w:rsidRPr="00D129DA" w:rsidRDefault="00324B72" w:rsidP="00324B72"/>
    <w:tbl>
      <w:tblPr>
        <w:tblStyle w:val="PlainTable2"/>
        <w:tblpPr w:leftFromText="180" w:rightFromText="180" w:vertAnchor="text" w:tblpY="1"/>
        <w:tblOverlap w:val="never"/>
        <w:tblW w:w="0" w:type="auto"/>
        <w:tblLook w:val="04A0" w:firstRow="1" w:lastRow="0" w:firstColumn="1" w:lastColumn="0" w:noHBand="0" w:noVBand="1"/>
      </w:tblPr>
      <w:tblGrid>
        <w:gridCol w:w="4395"/>
        <w:gridCol w:w="141"/>
        <w:gridCol w:w="4171"/>
      </w:tblGrid>
      <w:tr w:rsidR="005A58ED" w:rsidRPr="00D129DA" w14:paraId="638FAC30" w14:textId="77777777" w:rsidTr="007A35E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3"/>
          </w:tcPr>
          <w:p w14:paraId="0E1C0244" w14:textId="6EF9CA39" w:rsidR="005A58ED" w:rsidRPr="00D129DA" w:rsidRDefault="00C92DA7" w:rsidP="007A35E4">
            <w:pPr>
              <w:rPr>
                <w:rFonts w:ascii="Tahoma" w:hAnsi="Tahoma" w:cs="Tahoma"/>
              </w:rPr>
            </w:pPr>
            <w:r w:rsidRPr="00D129DA">
              <w:rPr>
                <w:rFonts w:ascii="Tahoma" w:hAnsi="Tahoma" w:cs="Tahoma"/>
              </w:rPr>
              <w:t>DUTIES &amp; RESPONSIBILITIES</w:t>
            </w:r>
          </w:p>
        </w:tc>
      </w:tr>
      <w:tr w:rsidR="005A58ED" w:rsidRPr="00111E25" w14:paraId="01210E8D" w14:textId="77777777" w:rsidTr="007A35E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707" w:type="dxa"/>
            <w:gridSpan w:val="3"/>
          </w:tcPr>
          <w:p w14:paraId="6809A4BD" w14:textId="386B966D" w:rsidR="005A58ED" w:rsidRPr="00111E25" w:rsidRDefault="005A58ED" w:rsidP="007A35E4">
            <w:pPr>
              <w:spacing w:before="60" w:afterLines="60" w:after="144" w:line="276" w:lineRule="auto"/>
              <w:rPr>
                <w:rFonts w:ascii="Tahoma" w:hAnsi="Tahoma" w:cs="Tahoma"/>
                <w:sz w:val="20"/>
                <w:szCs w:val="20"/>
              </w:rPr>
            </w:pPr>
            <w:r w:rsidRPr="00111E25">
              <w:rPr>
                <w:rFonts w:ascii="Tahoma" w:hAnsi="Tahoma" w:cs="Tahoma"/>
                <w:sz w:val="20"/>
                <w:szCs w:val="20"/>
              </w:rPr>
              <w:t xml:space="preserve">Your main responsibilities for this role include, but are not limited to the following: </w:t>
            </w:r>
          </w:p>
          <w:p w14:paraId="40044867" w14:textId="77777777" w:rsidR="0018064F" w:rsidRPr="0018064F" w:rsidRDefault="0018064F" w:rsidP="0018064F">
            <w:pPr>
              <w:pStyle w:val="ListParagraph"/>
              <w:numPr>
                <w:ilvl w:val="0"/>
                <w:numId w:val="20"/>
              </w:numPr>
              <w:spacing w:before="60" w:afterLines="60" w:after="144" w:line="276" w:lineRule="auto"/>
              <w:rPr>
                <w:rFonts w:ascii="Tahoma" w:hAnsi="Tahoma" w:cs="Tahoma"/>
                <w:b w:val="0"/>
                <w:bCs w:val="0"/>
                <w:sz w:val="20"/>
                <w:szCs w:val="20"/>
              </w:rPr>
            </w:pPr>
            <w:r w:rsidRPr="0018064F">
              <w:rPr>
                <w:rFonts w:ascii="Tahoma" w:hAnsi="Tahoma" w:cs="Tahoma"/>
                <w:b w:val="0"/>
                <w:bCs w:val="0"/>
                <w:sz w:val="20"/>
                <w:szCs w:val="20"/>
              </w:rPr>
              <w:t>Deliver tailored evidence based psychological support with an emphasis on the FP and YDP phases</w:t>
            </w:r>
          </w:p>
          <w:p w14:paraId="7F5A7659" w14:textId="77777777" w:rsidR="0018064F" w:rsidRPr="0018064F" w:rsidRDefault="0018064F" w:rsidP="0018064F">
            <w:pPr>
              <w:pStyle w:val="ListParagraph"/>
              <w:numPr>
                <w:ilvl w:val="0"/>
                <w:numId w:val="20"/>
              </w:numPr>
              <w:spacing w:before="60" w:afterLines="60" w:after="144" w:line="276" w:lineRule="auto"/>
              <w:rPr>
                <w:rFonts w:ascii="Tahoma" w:hAnsi="Tahoma" w:cs="Tahoma"/>
                <w:b w:val="0"/>
                <w:bCs w:val="0"/>
                <w:sz w:val="20"/>
                <w:szCs w:val="20"/>
              </w:rPr>
            </w:pPr>
            <w:r w:rsidRPr="0018064F">
              <w:rPr>
                <w:rFonts w:ascii="Tahoma" w:hAnsi="Tahoma" w:cs="Tahoma"/>
                <w:b w:val="0"/>
                <w:bCs w:val="0"/>
                <w:sz w:val="20"/>
                <w:szCs w:val="20"/>
              </w:rPr>
              <w:t>Proactively manage the psychological well-being and performance needs of players, including those undergoing long-term injury rehabilitation</w:t>
            </w:r>
          </w:p>
          <w:p w14:paraId="4C7B39DB" w14:textId="77777777" w:rsidR="0018064F" w:rsidRPr="0018064F" w:rsidRDefault="0018064F" w:rsidP="0018064F">
            <w:pPr>
              <w:pStyle w:val="ListParagraph"/>
              <w:numPr>
                <w:ilvl w:val="0"/>
                <w:numId w:val="20"/>
              </w:numPr>
              <w:spacing w:before="60" w:afterLines="60" w:after="144" w:line="276" w:lineRule="auto"/>
              <w:rPr>
                <w:rFonts w:ascii="Tahoma" w:hAnsi="Tahoma" w:cs="Tahoma"/>
                <w:b w:val="0"/>
                <w:bCs w:val="0"/>
                <w:sz w:val="20"/>
                <w:szCs w:val="20"/>
              </w:rPr>
            </w:pPr>
            <w:r w:rsidRPr="0018064F">
              <w:rPr>
                <w:rFonts w:ascii="Tahoma" w:hAnsi="Tahoma" w:cs="Tahoma"/>
                <w:b w:val="0"/>
                <w:bCs w:val="0"/>
                <w:sz w:val="20"/>
                <w:szCs w:val="20"/>
              </w:rPr>
              <w:t>Support the ongoing psychological development of Academy staff</w:t>
            </w:r>
          </w:p>
          <w:p w14:paraId="2E675469" w14:textId="77777777" w:rsidR="0018064F" w:rsidRPr="0018064F" w:rsidRDefault="0018064F" w:rsidP="0018064F">
            <w:pPr>
              <w:pStyle w:val="ListParagraph"/>
              <w:numPr>
                <w:ilvl w:val="0"/>
                <w:numId w:val="20"/>
              </w:numPr>
              <w:spacing w:before="60" w:afterLines="60" w:after="144" w:line="276" w:lineRule="auto"/>
              <w:rPr>
                <w:rFonts w:ascii="Tahoma" w:hAnsi="Tahoma" w:cs="Tahoma"/>
                <w:b w:val="0"/>
                <w:bCs w:val="0"/>
                <w:sz w:val="20"/>
                <w:szCs w:val="20"/>
              </w:rPr>
            </w:pPr>
            <w:r w:rsidRPr="0018064F">
              <w:rPr>
                <w:rFonts w:ascii="Tahoma" w:hAnsi="Tahoma" w:cs="Tahoma"/>
                <w:b w:val="0"/>
                <w:bCs w:val="0"/>
                <w:sz w:val="20"/>
                <w:szCs w:val="20"/>
              </w:rPr>
              <w:t>Create and maintain a calendar of psychology content and activities, aligned with the overall Academy curriculum</w:t>
            </w:r>
          </w:p>
          <w:p w14:paraId="4D1E0F6B" w14:textId="77777777" w:rsidR="0018064F" w:rsidRPr="0018064F" w:rsidRDefault="0018064F" w:rsidP="0018064F">
            <w:pPr>
              <w:pStyle w:val="ListParagraph"/>
              <w:numPr>
                <w:ilvl w:val="0"/>
                <w:numId w:val="20"/>
              </w:numPr>
              <w:spacing w:before="60" w:afterLines="60" w:after="144" w:line="276" w:lineRule="auto"/>
              <w:rPr>
                <w:rFonts w:ascii="Tahoma" w:hAnsi="Tahoma" w:cs="Tahoma"/>
                <w:b w:val="0"/>
                <w:bCs w:val="0"/>
                <w:sz w:val="20"/>
                <w:szCs w:val="20"/>
              </w:rPr>
            </w:pPr>
            <w:r w:rsidRPr="0018064F">
              <w:rPr>
                <w:rFonts w:ascii="Tahoma" w:hAnsi="Tahoma" w:cs="Tahoma"/>
                <w:b w:val="0"/>
                <w:bCs w:val="0"/>
                <w:sz w:val="20"/>
                <w:szCs w:val="20"/>
              </w:rPr>
              <w:t>Deliver engaging and developmentally appropriate workshops and sessions to players</w:t>
            </w:r>
          </w:p>
          <w:p w14:paraId="15425C75" w14:textId="77777777" w:rsidR="0018064F" w:rsidRPr="0018064F" w:rsidRDefault="0018064F" w:rsidP="0018064F">
            <w:pPr>
              <w:pStyle w:val="ListParagraph"/>
              <w:numPr>
                <w:ilvl w:val="0"/>
                <w:numId w:val="20"/>
              </w:numPr>
              <w:spacing w:before="60" w:afterLines="60" w:after="144" w:line="276" w:lineRule="auto"/>
              <w:rPr>
                <w:rFonts w:ascii="Tahoma" w:hAnsi="Tahoma" w:cs="Tahoma"/>
                <w:b w:val="0"/>
                <w:bCs w:val="0"/>
                <w:sz w:val="20"/>
                <w:szCs w:val="20"/>
              </w:rPr>
            </w:pPr>
            <w:r w:rsidRPr="0018064F">
              <w:rPr>
                <w:rFonts w:ascii="Tahoma" w:hAnsi="Tahoma" w:cs="Tahoma"/>
                <w:b w:val="0"/>
                <w:bCs w:val="0"/>
                <w:sz w:val="20"/>
                <w:szCs w:val="20"/>
              </w:rPr>
              <w:t>Attend and contribute psychological input within key meetings e.g. IDT meetings, player welfare, sport science and medical meetings</w:t>
            </w:r>
          </w:p>
          <w:p w14:paraId="2DE1AD27" w14:textId="77777777" w:rsidR="0018064F" w:rsidRPr="0018064F" w:rsidRDefault="0018064F" w:rsidP="0018064F">
            <w:pPr>
              <w:pStyle w:val="ListParagraph"/>
              <w:numPr>
                <w:ilvl w:val="0"/>
                <w:numId w:val="20"/>
              </w:numPr>
              <w:spacing w:before="60" w:afterLines="60" w:after="144" w:line="276" w:lineRule="auto"/>
              <w:rPr>
                <w:rFonts w:ascii="Tahoma" w:hAnsi="Tahoma" w:cs="Tahoma"/>
                <w:b w:val="0"/>
                <w:bCs w:val="0"/>
                <w:sz w:val="20"/>
                <w:szCs w:val="20"/>
              </w:rPr>
            </w:pPr>
            <w:r w:rsidRPr="0018064F">
              <w:rPr>
                <w:rFonts w:ascii="Tahoma" w:hAnsi="Tahoma" w:cs="Tahoma"/>
                <w:b w:val="0"/>
                <w:bCs w:val="0"/>
                <w:sz w:val="20"/>
                <w:szCs w:val="20"/>
              </w:rPr>
              <w:t>Plan and deliver engaging parent education workshops when required</w:t>
            </w:r>
          </w:p>
          <w:p w14:paraId="45BC70EF" w14:textId="77777777" w:rsidR="0018064F" w:rsidRPr="0018064F" w:rsidRDefault="0018064F" w:rsidP="0018064F">
            <w:pPr>
              <w:pStyle w:val="ListParagraph"/>
              <w:numPr>
                <w:ilvl w:val="0"/>
                <w:numId w:val="20"/>
              </w:numPr>
              <w:spacing w:before="60" w:afterLines="60" w:after="144" w:line="276" w:lineRule="auto"/>
              <w:rPr>
                <w:rFonts w:ascii="Tahoma" w:hAnsi="Tahoma" w:cs="Tahoma"/>
                <w:b w:val="0"/>
                <w:bCs w:val="0"/>
                <w:sz w:val="20"/>
                <w:szCs w:val="20"/>
              </w:rPr>
            </w:pPr>
            <w:r w:rsidRPr="0018064F">
              <w:rPr>
                <w:rFonts w:ascii="Tahoma" w:hAnsi="Tahoma" w:cs="Tahoma"/>
                <w:b w:val="0"/>
                <w:bCs w:val="0"/>
                <w:sz w:val="20"/>
                <w:szCs w:val="20"/>
              </w:rPr>
              <w:t>Work collaboratively with coaches to create, implement, and review individual psychological player development plans and targets</w:t>
            </w:r>
          </w:p>
          <w:p w14:paraId="69454A67" w14:textId="77777777" w:rsidR="0018064F" w:rsidRPr="0018064F" w:rsidRDefault="0018064F" w:rsidP="0018064F">
            <w:pPr>
              <w:pStyle w:val="ListParagraph"/>
              <w:numPr>
                <w:ilvl w:val="0"/>
                <w:numId w:val="20"/>
              </w:numPr>
              <w:spacing w:before="60" w:afterLines="60" w:after="144" w:line="276" w:lineRule="auto"/>
              <w:rPr>
                <w:rFonts w:ascii="Tahoma" w:hAnsi="Tahoma" w:cs="Tahoma"/>
                <w:b w:val="0"/>
                <w:bCs w:val="0"/>
                <w:sz w:val="20"/>
                <w:szCs w:val="20"/>
              </w:rPr>
            </w:pPr>
            <w:r w:rsidRPr="0018064F">
              <w:rPr>
                <w:rFonts w:ascii="Tahoma" w:hAnsi="Tahoma" w:cs="Tahoma"/>
                <w:b w:val="0"/>
                <w:bCs w:val="0"/>
                <w:sz w:val="20"/>
                <w:szCs w:val="20"/>
              </w:rPr>
              <w:t>Assist in gathering, analysing, and communicating psychological profiling data to inform player support</w:t>
            </w:r>
          </w:p>
          <w:p w14:paraId="2244397F" w14:textId="77777777" w:rsidR="0018064F" w:rsidRPr="0018064F" w:rsidRDefault="0018064F" w:rsidP="0018064F">
            <w:pPr>
              <w:pStyle w:val="ListParagraph"/>
              <w:numPr>
                <w:ilvl w:val="0"/>
                <w:numId w:val="20"/>
              </w:numPr>
              <w:spacing w:before="60" w:afterLines="60" w:after="144" w:line="276" w:lineRule="auto"/>
              <w:rPr>
                <w:rFonts w:ascii="Tahoma" w:hAnsi="Tahoma" w:cs="Tahoma"/>
                <w:b w:val="0"/>
                <w:bCs w:val="0"/>
                <w:sz w:val="20"/>
                <w:szCs w:val="20"/>
              </w:rPr>
            </w:pPr>
            <w:r w:rsidRPr="0018064F">
              <w:rPr>
                <w:rFonts w:ascii="Tahoma" w:hAnsi="Tahoma" w:cs="Tahoma"/>
                <w:b w:val="0"/>
                <w:bCs w:val="0"/>
                <w:sz w:val="20"/>
                <w:szCs w:val="20"/>
              </w:rPr>
              <w:t>Observe training sessions and games and provide psychological feedback when required</w:t>
            </w:r>
          </w:p>
          <w:p w14:paraId="2E5E7C14" w14:textId="77777777" w:rsidR="0018064F" w:rsidRPr="0018064F" w:rsidRDefault="0018064F" w:rsidP="0018064F">
            <w:pPr>
              <w:pStyle w:val="ListParagraph"/>
              <w:numPr>
                <w:ilvl w:val="0"/>
                <w:numId w:val="20"/>
              </w:numPr>
              <w:spacing w:before="60" w:afterLines="60" w:after="144" w:line="276" w:lineRule="auto"/>
              <w:rPr>
                <w:rFonts w:ascii="Tahoma" w:hAnsi="Tahoma" w:cs="Tahoma"/>
                <w:b w:val="0"/>
                <w:bCs w:val="0"/>
                <w:sz w:val="20"/>
                <w:szCs w:val="20"/>
              </w:rPr>
            </w:pPr>
            <w:r w:rsidRPr="0018064F">
              <w:rPr>
                <w:rFonts w:ascii="Tahoma" w:hAnsi="Tahoma" w:cs="Tahoma"/>
                <w:b w:val="0"/>
                <w:bCs w:val="0"/>
                <w:sz w:val="20"/>
                <w:szCs w:val="20"/>
              </w:rPr>
              <w:t xml:space="preserve">Work closely with the Head of Academy Psychology to regularly monitor, evaluate, and review psychological practices. </w:t>
            </w:r>
          </w:p>
          <w:p w14:paraId="79CAD4EB" w14:textId="77777777" w:rsidR="0018064F" w:rsidRPr="0018064F" w:rsidRDefault="0018064F" w:rsidP="0018064F">
            <w:pPr>
              <w:pStyle w:val="ListParagraph"/>
              <w:numPr>
                <w:ilvl w:val="0"/>
                <w:numId w:val="20"/>
              </w:numPr>
              <w:spacing w:before="60" w:afterLines="60" w:after="144" w:line="276" w:lineRule="auto"/>
              <w:rPr>
                <w:rFonts w:ascii="Tahoma" w:hAnsi="Tahoma" w:cs="Tahoma"/>
                <w:b w:val="0"/>
                <w:bCs w:val="0"/>
                <w:sz w:val="20"/>
                <w:szCs w:val="20"/>
              </w:rPr>
            </w:pPr>
            <w:r w:rsidRPr="0018064F">
              <w:rPr>
                <w:rFonts w:ascii="Tahoma" w:hAnsi="Tahoma" w:cs="Tahoma"/>
                <w:b w:val="0"/>
                <w:bCs w:val="0"/>
                <w:sz w:val="20"/>
                <w:szCs w:val="20"/>
              </w:rPr>
              <w:t>Attend relevant external meetings, workshops, and CPD events when required</w:t>
            </w:r>
          </w:p>
          <w:p w14:paraId="75572A69" w14:textId="77777777" w:rsidR="0018064F" w:rsidRPr="0018064F" w:rsidRDefault="0018064F" w:rsidP="0018064F">
            <w:pPr>
              <w:pStyle w:val="ListParagraph"/>
              <w:numPr>
                <w:ilvl w:val="0"/>
                <w:numId w:val="20"/>
              </w:numPr>
              <w:spacing w:before="60" w:afterLines="60" w:after="144" w:line="276" w:lineRule="auto"/>
              <w:rPr>
                <w:rFonts w:ascii="Tahoma" w:hAnsi="Tahoma" w:cs="Tahoma"/>
                <w:b w:val="0"/>
                <w:bCs w:val="0"/>
                <w:sz w:val="20"/>
                <w:szCs w:val="20"/>
              </w:rPr>
            </w:pPr>
            <w:r w:rsidRPr="0018064F">
              <w:rPr>
                <w:rFonts w:ascii="Tahoma" w:hAnsi="Tahoma" w:cs="Tahoma"/>
                <w:b w:val="0"/>
                <w:bCs w:val="0"/>
                <w:sz w:val="20"/>
                <w:szCs w:val="20"/>
              </w:rPr>
              <w:t>Maintain accurate and up-to-date records using Kitman Labs Football Intelligence Platform</w:t>
            </w:r>
          </w:p>
          <w:p w14:paraId="2C0305D7" w14:textId="77777777" w:rsidR="0018064F" w:rsidRPr="0018064F" w:rsidRDefault="0018064F" w:rsidP="0018064F">
            <w:pPr>
              <w:pStyle w:val="ListParagraph"/>
              <w:numPr>
                <w:ilvl w:val="0"/>
                <w:numId w:val="20"/>
              </w:numPr>
              <w:spacing w:before="60" w:afterLines="60" w:after="144" w:line="276" w:lineRule="auto"/>
              <w:rPr>
                <w:rFonts w:ascii="Tahoma" w:hAnsi="Tahoma" w:cs="Tahoma"/>
                <w:b w:val="0"/>
                <w:bCs w:val="0"/>
                <w:sz w:val="20"/>
                <w:szCs w:val="20"/>
              </w:rPr>
            </w:pPr>
            <w:r w:rsidRPr="0018064F">
              <w:rPr>
                <w:rFonts w:ascii="Tahoma" w:hAnsi="Tahoma" w:cs="Tahoma"/>
                <w:b w:val="0"/>
                <w:bCs w:val="0"/>
                <w:sz w:val="20"/>
                <w:szCs w:val="20"/>
              </w:rPr>
              <w:t xml:space="preserve">To ensure that the work of the department aligns with the Academy Performance Plan. </w:t>
            </w:r>
          </w:p>
          <w:p w14:paraId="4CD27DE8" w14:textId="0D062E62" w:rsidR="002A13F7" w:rsidRPr="0018064F" w:rsidRDefault="002A13F7" w:rsidP="00143977">
            <w:pPr>
              <w:pStyle w:val="ListParagraph"/>
              <w:numPr>
                <w:ilvl w:val="0"/>
                <w:numId w:val="20"/>
              </w:numPr>
              <w:spacing w:before="60" w:afterLines="60" w:after="144" w:line="276" w:lineRule="auto"/>
              <w:rPr>
                <w:rFonts w:ascii="Tahoma" w:hAnsi="Tahoma" w:cs="Tahoma"/>
                <w:sz w:val="20"/>
                <w:szCs w:val="20"/>
              </w:rPr>
            </w:pPr>
            <w:r w:rsidRPr="0018064F">
              <w:rPr>
                <w:rFonts w:ascii="Tahoma" w:hAnsi="Tahoma" w:cs="Tahoma"/>
                <w:b w:val="0"/>
                <w:bCs w:val="0"/>
                <w:sz w:val="20"/>
                <w:szCs w:val="20"/>
              </w:rPr>
              <w:t>To contribute positively to the Clubs vision and culture</w:t>
            </w:r>
          </w:p>
          <w:p w14:paraId="4234FC8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lastRenderedPageBreak/>
              <w:t>To promote and adhere to the Equality, Diversity and Inclusion Policy and to work consistently to embed ED&amp;I into everything.</w:t>
            </w:r>
          </w:p>
          <w:p w14:paraId="05C9B42C"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ensure the working environment is free from harassment and discrimination and any other form of unacceptable behaviour.</w:t>
            </w:r>
          </w:p>
          <w:p w14:paraId="2611B4A2"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fully participate in one-to-ones and departmental reviews and meetings.</w:t>
            </w:r>
          </w:p>
          <w:p w14:paraId="104B6A9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fully participate in annual and mid-term appraisals.</w:t>
            </w:r>
          </w:p>
          <w:p w14:paraId="3845F8FB"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6F6D76E5"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promote and assist with Safeguarding.</w:t>
            </w:r>
          </w:p>
          <w:p w14:paraId="5577147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carry out CPD and keep up to date with any training and updates relevant to the role.</w:t>
            </w:r>
          </w:p>
          <w:p w14:paraId="545A15CA" w14:textId="61DEA905"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 xml:space="preserve">To ensure the health &amp; safety within the Club for self and others is adhered to at all </w:t>
            </w:r>
            <w:r w:rsidR="009667C3" w:rsidRPr="00111E25">
              <w:rPr>
                <w:rFonts w:ascii="Tahoma" w:hAnsi="Tahoma" w:cs="Tahoma"/>
                <w:b w:val="0"/>
                <w:bCs w:val="0"/>
                <w:sz w:val="20"/>
                <w:szCs w:val="20"/>
              </w:rPr>
              <w:t>times</w:t>
            </w:r>
            <w:r w:rsidRPr="00111E25">
              <w:rPr>
                <w:rFonts w:ascii="Tahoma" w:hAnsi="Tahoma" w:cs="Tahoma"/>
                <w:b w:val="0"/>
                <w:bCs w:val="0"/>
                <w:sz w:val="20"/>
                <w:szCs w:val="20"/>
              </w:rPr>
              <w:t>.</w:t>
            </w:r>
          </w:p>
          <w:p w14:paraId="1F02D56E" w14:textId="77777777" w:rsidR="002A13F7" w:rsidRPr="002D36D9"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322E66B3" w14:textId="56ED6876" w:rsidR="002D36D9" w:rsidRPr="00111E25" w:rsidRDefault="002D36D9"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fully support and participate as requested in the Clubs internal group activities for EDI, sustainability and wellbeing.</w:t>
            </w:r>
          </w:p>
          <w:p w14:paraId="6D4EA460" w14:textId="15176FA5" w:rsidR="00D4440F"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undertake all required training, including mandatory Club Equality and Diversity, Safeguarding and Health and Safety training</w:t>
            </w:r>
            <w:r w:rsidR="00C5334A" w:rsidRPr="00111E25">
              <w:rPr>
                <w:rFonts w:ascii="Tahoma" w:hAnsi="Tahoma" w:cs="Tahoma"/>
                <w:b w:val="0"/>
                <w:bCs w:val="0"/>
                <w:sz w:val="20"/>
                <w:szCs w:val="20"/>
              </w:rPr>
              <w:t>.</w:t>
            </w:r>
          </w:p>
          <w:p w14:paraId="035AAC51" w14:textId="77777777" w:rsidR="004F0CC0" w:rsidRPr="00111E25" w:rsidRDefault="00D4440F" w:rsidP="00D4440F">
            <w:pPr>
              <w:pStyle w:val="Footer"/>
              <w:rPr>
                <w:rFonts w:ascii="Tahoma" w:hAnsi="Tahoma" w:cs="Tahoma"/>
                <w:b w:val="0"/>
                <w:bCs w:val="0"/>
                <w:sz w:val="18"/>
                <w:szCs w:val="18"/>
              </w:rPr>
            </w:pPr>
            <w:r w:rsidRPr="00111E25">
              <w:rPr>
                <w:rFonts w:ascii="Tahoma" w:hAnsi="Tahoma" w:cs="Tahoma"/>
                <w:b w:val="0"/>
                <w:bCs w:val="0"/>
                <w:sz w:val="18"/>
                <w:szCs w:val="18"/>
              </w:rPr>
              <w:t>The duties and responsibilities described are not a comprehensive list and additional tasks may be assigned to the employee from time to time; or the scope of the job may change as necessitated by business demands.</w:t>
            </w:r>
          </w:p>
          <w:p w14:paraId="19CDA434" w14:textId="70CB7397" w:rsidR="00D4440F" w:rsidRPr="00111E25" w:rsidRDefault="00D4440F" w:rsidP="00D4440F">
            <w:pPr>
              <w:pStyle w:val="Footer"/>
              <w:rPr>
                <w:b w:val="0"/>
                <w:bCs w:val="0"/>
                <w:sz w:val="14"/>
                <w:szCs w:val="14"/>
              </w:rPr>
            </w:pPr>
          </w:p>
        </w:tc>
      </w:tr>
      <w:tr w:rsidR="00B636E5" w:rsidRPr="00D129DA" w14:paraId="6D53129F" w14:textId="77777777" w:rsidTr="007A35E4">
        <w:trPr>
          <w:trHeight w:val="139"/>
        </w:trPr>
        <w:tc>
          <w:tcPr>
            <w:cnfStyle w:val="001000000000" w:firstRow="0" w:lastRow="0" w:firstColumn="1" w:lastColumn="0" w:oddVBand="0" w:evenVBand="0" w:oddHBand="0" w:evenHBand="0" w:firstRowFirstColumn="0" w:firstRowLastColumn="0" w:lastRowFirstColumn="0" w:lastRowLastColumn="0"/>
            <w:tcW w:w="8707" w:type="dxa"/>
            <w:gridSpan w:val="3"/>
          </w:tcPr>
          <w:p w14:paraId="064DAF84" w14:textId="60716EE6" w:rsidR="00B636E5" w:rsidRPr="00D129DA" w:rsidRDefault="00B636E5" w:rsidP="007A35E4">
            <w:pPr>
              <w:spacing w:before="60" w:afterLines="60" w:after="144" w:line="276" w:lineRule="auto"/>
              <w:rPr>
                <w:rFonts w:ascii="Tahoma" w:hAnsi="Tahoma" w:cs="Tahoma"/>
                <w:sz w:val="20"/>
                <w:szCs w:val="20"/>
              </w:rPr>
            </w:pPr>
            <w:r w:rsidRPr="00D129DA">
              <w:rPr>
                <w:rFonts w:ascii="Tahoma" w:hAnsi="Tahoma" w:cs="Tahoma"/>
              </w:rPr>
              <w:lastRenderedPageBreak/>
              <w:t>PERSON SPECIFICATION</w:t>
            </w:r>
          </w:p>
        </w:tc>
      </w:tr>
      <w:tr w:rsidR="009667C3" w:rsidRPr="00D129DA" w14:paraId="17CCA71D" w14:textId="77777777" w:rsidTr="007367EF">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536" w:type="dxa"/>
            <w:gridSpan w:val="2"/>
          </w:tcPr>
          <w:p w14:paraId="2C18885C" w14:textId="7AB8631D" w:rsidR="009667C3" w:rsidRPr="00D129DA" w:rsidRDefault="009667C3" w:rsidP="007A35E4">
            <w:pPr>
              <w:spacing w:after="120"/>
              <w:rPr>
                <w:rFonts w:ascii="Tahoma" w:hAnsi="Tahoma" w:cs="Tahoma"/>
                <w:sz w:val="20"/>
                <w:szCs w:val="20"/>
              </w:rPr>
            </w:pPr>
            <w:r w:rsidRPr="00D129DA">
              <w:rPr>
                <w:rFonts w:ascii="Tahoma" w:hAnsi="Tahoma" w:cs="Tahoma"/>
                <w:sz w:val="20"/>
                <w:szCs w:val="20"/>
              </w:rPr>
              <w:t>Essential Criteria</w:t>
            </w:r>
          </w:p>
        </w:tc>
        <w:tc>
          <w:tcPr>
            <w:tcW w:w="4171" w:type="dxa"/>
          </w:tcPr>
          <w:p w14:paraId="4433F1B6" w14:textId="6682076B" w:rsidR="009667C3" w:rsidRPr="00D129DA" w:rsidRDefault="009667C3" w:rsidP="007A35E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D129DA">
              <w:rPr>
                <w:rFonts w:ascii="Tahoma" w:hAnsi="Tahoma" w:cs="Tahoma"/>
                <w:b/>
                <w:bCs/>
                <w:sz w:val="20"/>
                <w:szCs w:val="20"/>
              </w:rPr>
              <w:t>Desirable Criteria</w:t>
            </w:r>
          </w:p>
        </w:tc>
      </w:tr>
      <w:tr w:rsidR="009667C3" w:rsidRPr="00D129DA" w14:paraId="3CFA9492" w14:textId="77777777" w:rsidTr="007367EF">
        <w:trPr>
          <w:trHeight w:val="2654"/>
        </w:trPr>
        <w:tc>
          <w:tcPr>
            <w:cnfStyle w:val="001000000000" w:firstRow="0" w:lastRow="0" w:firstColumn="1" w:lastColumn="0" w:oddVBand="0" w:evenVBand="0" w:oddHBand="0" w:evenHBand="0" w:firstRowFirstColumn="0" w:firstRowLastColumn="0" w:lastRowFirstColumn="0" w:lastRowLastColumn="0"/>
            <w:tcW w:w="4395" w:type="dxa"/>
          </w:tcPr>
          <w:p w14:paraId="60CA2F60" w14:textId="77777777" w:rsidR="00187D25" w:rsidRPr="00187D25" w:rsidRDefault="00187D25" w:rsidP="00187D25">
            <w:pPr>
              <w:pStyle w:val="ListParagraph"/>
              <w:numPr>
                <w:ilvl w:val="0"/>
                <w:numId w:val="21"/>
              </w:numPr>
              <w:ind w:left="321"/>
              <w:rPr>
                <w:rFonts w:ascii="Tahoma" w:hAnsi="Tahoma" w:cs="Tahoma"/>
                <w:b w:val="0"/>
                <w:bCs w:val="0"/>
                <w:sz w:val="20"/>
                <w:szCs w:val="20"/>
              </w:rPr>
            </w:pPr>
            <w:r w:rsidRPr="00187D25">
              <w:rPr>
                <w:rFonts w:ascii="Tahoma" w:hAnsi="Tahoma" w:cs="Tahoma"/>
                <w:b w:val="0"/>
                <w:bCs w:val="0"/>
                <w:sz w:val="20"/>
                <w:szCs w:val="20"/>
              </w:rPr>
              <w:t>Experience of working in the elite sporting environment</w:t>
            </w:r>
          </w:p>
          <w:p w14:paraId="4638586D" w14:textId="77777777" w:rsidR="00187D25" w:rsidRPr="00187D25" w:rsidRDefault="00187D25" w:rsidP="00187D25">
            <w:pPr>
              <w:pStyle w:val="ListParagraph"/>
              <w:numPr>
                <w:ilvl w:val="0"/>
                <w:numId w:val="21"/>
              </w:numPr>
              <w:ind w:left="321"/>
              <w:rPr>
                <w:rFonts w:ascii="Tahoma" w:hAnsi="Tahoma" w:cs="Tahoma"/>
                <w:b w:val="0"/>
                <w:bCs w:val="0"/>
                <w:sz w:val="20"/>
                <w:szCs w:val="20"/>
              </w:rPr>
            </w:pPr>
            <w:r w:rsidRPr="00187D25">
              <w:rPr>
                <w:rFonts w:ascii="Tahoma" w:hAnsi="Tahoma" w:cs="Tahoma"/>
                <w:b w:val="0"/>
                <w:bCs w:val="0"/>
                <w:sz w:val="20"/>
                <w:szCs w:val="20"/>
              </w:rPr>
              <w:t>BSc in Sport Science, Psychology or related field</w:t>
            </w:r>
          </w:p>
          <w:p w14:paraId="40A03813" w14:textId="77777777" w:rsidR="00187D25" w:rsidRPr="00187D25" w:rsidRDefault="00187D25" w:rsidP="00187D25">
            <w:pPr>
              <w:pStyle w:val="ListParagraph"/>
              <w:numPr>
                <w:ilvl w:val="0"/>
                <w:numId w:val="21"/>
              </w:numPr>
              <w:ind w:left="321"/>
              <w:rPr>
                <w:rFonts w:ascii="Tahoma" w:hAnsi="Tahoma" w:cs="Tahoma"/>
                <w:b w:val="0"/>
                <w:bCs w:val="0"/>
                <w:sz w:val="20"/>
                <w:szCs w:val="20"/>
              </w:rPr>
            </w:pPr>
            <w:r w:rsidRPr="00187D25">
              <w:rPr>
                <w:rFonts w:ascii="Tahoma" w:hAnsi="Tahoma" w:cs="Tahoma"/>
                <w:b w:val="0"/>
                <w:bCs w:val="0"/>
                <w:sz w:val="20"/>
                <w:szCs w:val="20"/>
              </w:rPr>
              <w:t>To be on the Health &amp; Care Professions Council (HCPC) Register of Health and Care Professionals</w:t>
            </w:r>
          </w:p>
          <w:p w14:paraId="0174E9AC" w14:textId="77777777" w:rsidR="00187D25" w:rsidRPr="00187D25" w:rsidRDefault="00187D25" w:rsidP="00187D25">
            <w:pPr>
              <w:pStyle w:val="ListParagraph"/>
              <w:numPr>
                <w:ilvl w:val="0"/>
                <w:numId w:val="21"/>
              </w:numPr>
              <w:ind w:left="321"/>
              <w:rPr>
                <w:rFonts w:ascii="Tahoma" w:hAnsi="Tahoma" w:cs="Tahoma"/>
                <w:b w:val="0"/>
                <w:bCs w:val="0"/>
                <w:sz w:val="20"/>
                <w:szCs w:val="20"/>
              </w:rPr>
            </w:pPr>
            <w:r w:rsidRPr="00187D25">
              <w:rPr>
                <w:rFonts w:ascii="Tahoma" w:hAnsi="Tahoma" w:cs="Tahoma"/>
                <w:b w:val="0"/>
                <w:bCs w:val="0"/>
                <w:sz w:val="20"/>
                <w:szCs w:val="20"/>
              </w:rPr>
              <w:t>Excellent written and verbal communication skills</w:t>
            </w:r>
          </w:p>
          <w:p w14:paraId="16A7E453" w14:textId="77777777" w:rsidR="00187D25" w:rsidRPr="00187D25" w:rsidRDefault="00187D25" w:rsidP="00187D25">
            <w:pPr>
              <w:pStyle w:val="ListParagraph"/>
              <w:numPr>
                <w:ilvl w:val="0"/>
                <w:numId w:val="21"/>
              </w:numPr>
              <w:ind w:left="321"/>
              <w:rPr>
                <w:rFonts w:ascii="Tahoma" w:hAnsi="Tahoma" w:cs="Tahoma"/>
                <w:b w:val="0"/>
                <w:bCs w:val="0"/>
                <w:sz w:val="20"/>
                <w:szCs w:val="20"/>
              </w:rPr>
            </w:pPr>
            <w:r w:rsidRPr="00187D25">
              <w:rPr>
                <w:rFonts w:ascii="Tahoma" w:hAnsi="Tahoma" w:cs="Tahoma"/>
                <w:b w:val="0"/>
                <w:bCs w:val="0"/>
                <w:sz w:val="20"/>
                <w:szCs w:val="20"/>
              </w:rPr>
              <w:t>Team player</w:t>
            </w:r>
          </w:p>
          <w:p w14:paraId="6EB5AA15" w14:textId="77777777" w:rsidR="00187D25" w:rsidRPr="00187D25" w:rsidRDefault="00187D25" w:rsidP="00187D25">
            <w:pPr>
              <w:pStyle w:val="ListParagraph"/>
              <w:numPr>
                <w:ilvl w:val="0"/>
                <w:numId w:val="21"/>
              </w:numPr>
              <w:ind w:left="321"/>
              <w:rPr>
                <w:rFonts w:ascii="Tahoma" w:hAnsi="Tahoma" w:cs="Tahoma"/>
                <w:b w:val="0"/>
                <w:bCs w:val="0"/>
                <w:sz w:val="20"/>
                <w:szCs w:val="20"/>
              </w:rPr>
            </w:pPr>
            <w:r w:rsidRPr="00187D25">
              <w:rPr>
                <w:rFonts w:ascii="Tahoma" w:hAnsi="Tahoma" w:cs="Tahoma"/>
                <w:b w:val="0"/>
                <w:bCs w:val="0"/>
                <w:sz w:val="20"/>
                <w:szCs w:val="20"/>
              </w:rPr>
              <w:t>Positive attitude</w:t>
            </w:r>
          </w:p>
          <w:p w14:paraId="4BACBB07" w14:textId="77777777" w:rsidR="00187D25" w:rsidRPr="00187D25" w:rsidRDefault="00187D25" w:rsidP="00187D25">
            <w:pPr>
              <w:pStyle w:val="ListParagraph"/>
              <w:numPr>
                <w:ilvl w:val="0"/>
                <w:numId w:val="21"/>
              </w:numPr>
              <w:ind w:left="321"/>
              <w:rPr>
                <w:rFonts w:ascii="Tahoma" w:hAnsi="Tahoma" w:cs="Tahoma"/>
                <w:b w:val="0"/>
                <w:bCs w:val="0"/>
                <w:sz w:val="20"/>
                <w:szCs w:val="20"/>
              </w:rPr>
            </w:pPr>
            <w:r w:rsidRPr="00187D25">
              <w:rPr>
                <w:rFonts w:ascii="Tahoma" w:hAnsi="Tahoma" w:cs="Tahoma"/>
                <w:b w:val="0"/>
                <w:bCs w:val="0"/>
                <w:sz w:val="20"/>
                <w:szCs w:val="20"/>
              </w:rPr>
              <w:t>Desire to improve young athletes’ performance and welfare</w:t>
            </w:r>
          </w:p>
          <w:p w14:paraId="5B7D940A" w14:textId="401A4A9A" w:rsidR="00187D25" w:rsidRPr="00187D25" w:rsidRDefault="00187D25" w:rsidP="00187D25">
            <w:pPr>
              <w:pStyle w:val="ListParagraph"/>
              <w:numPr>
                <w:ilvl w:val="0"/>
                <w:numId w:val="21"/>
              </w:numPr>
              <w:ind w:left="321"/>
              <w:rPr>
                <w:rFonts w:ascii="Tahoma" w:hAnsi="Tahoma" w:cs="Tahoma"/>
                <w:b w:val="0"/>
                <w:bCs w:val="0"/>
                <w:sz w:val="20"/>
                <w:szCs w:val="20"/>
              </w:rPr>
            </w:pPr>
            <w:r w:rsidRPr="00187D25">
              <w:rPr>
                <w:rFonts w:ascii="Tahoma" w:hAnsi="Tahoma" w:cs="Tahoma"/>
                <w:b w:val="0"/>
                <w:bCs w:val="0"/>
                <w:sz w:val="20"/>
                <w:szCs w:val="20"/>
              </w:rPr>
              <w:t>Energy and enthusiasm</w:t>
            </w:r>
          </w:p>
          <w:p w14:paraId="4FB30EAA" w14:textId="77777777" w:rsidR="009667C3" w:rsidRPr="00187D25" w:rsidRDefault="009667C3" w:rsidP="007A35E4">
            <w:pPr>
              <w:pStyle w:val="ListParagraph"/>
              <w:numPr>
                <w:ilvl w:val="0"/>
                <w:numId w:val="21"/>
              </w:numPr>
              <w:ind w:left="321"/>
              <w:rPr>
                <w:rFonts w:ascii="Tahoma" w:hAnsi="Tahoma" w:cs="Tahoma"/>
                <w:b w:val="0"/>
                <w:bCs w:val="0"/>
                <w:sz w:val="20"/>
                <w:szCs w:val="20"/>
              </w:rPr>
            </w:pPr>
            <w:r w:rsidRPr="00187D25">
              <w:rPr>
                <w:rFonts w:ascii="Tahoma" w:hAnsi="Tahoma" w:cs="Tahoma"/>
                <w:b w:val="0"/>
                <w:bCs w:val="0"/>
                <w:sz w:val="20"/>
                <w:szCs w:val="20"/>
              </w:rPr>
              <w:t>Highly organised and methodical approach to workload</w:t>
            </w:r>
          </w:p>
          <w:p w14:paraId="23467151" w14:textId="77777777" w:rsidR="009667C3" w:rsidRPr="00187D25" w:rsidRDefault="009667C3" w:rsidP="007A35E4">
            <w:pPr>
              <w:pStyle w:val="ListParagraph"/>
              <w:numPr>
                <w:ilvl w:val="0"/>
                <w:numId w:val="21"/>
              </w:numPr>
              <w:ind w:left="321"/>
              <w:rPr>
                <w:rFonts w:ascii="Tahoma" w:hAnsi="Tahoma" w:cs="Tahoma"/>
                <w:b w:val="0"/>
                <w:bCs w:val="0"/>
                <w:sz w:val="20"/>
                <w:szCs w:val="20"/>
              </w:rPr>
            </w:pPr>
            <w:r w:rsidRPr="00187D25">
              <w:rPr>
                <w:rFonts w:ascii="Tahoma" w:hAnsi="Tahoma" w:cs="Tahoma"/>
                <w:b w:val="0"/>
                <w:bCs w:val="0"/>
                <w:sz w:val="20"/>
                <w:szCs w:val="20"/>
              </w:rPr>
              <w:t>Confidential and diplomatic</w:t>
            </w:r>
          </w:p>
          <w:p w14:paraId="2133CEC4" w14:textId="198CB784" w:rsidR="009667C3" w:rsidRPr="00D129DA" w:rsidRDefault="009667C3" w:rsidP="007A35E4">
            <w:pPr>
              <w:pStyle w:val="ListParagraph"/>
              <w:numPr>
                <w:ilvl w:val="0"/>
                <w:numId w:val="21"/>
              </w:numPr>
              <w:ind w:left="321"/>
              <w:rPr>
                <w:rFonts w:ascii="Tahoma" w:hAnsi="Tahoma" w:cs="Tahoma"/>
                <w:b w:val="0"/>
                <w:bCs w:val="0"/>
                <w:sz w:val="20"/>
                <w:szCs w:val="20"/>
              </w:rPr>
            </w:pPr>
            <w:r w:rsidRPr="00187D25">
              <w:rPr>
                <w:rFonts w:ascii="Tahoma" w:hAnsi="Tahoma" w:cs="Tahoma"/>
                <w:b w:val="0"/>
                <w:bCs w:val="0"/>
                <w:sz w:val="20"/>
                <w:szCs w:val="20"/>
              </w:rPr>
              <w:t>Right to Work in the UK</w:t>
            </w:r>
          </w:p>
        </w:tc>
        <w:tc>
          <w:tcPr>
            <w:tcW w:w="4312" w:type="dxa"/>
            <w:gridSpan w:val="2"/>
          </w:tcPr>
          <w:p w14:paraId="563F618A" w14:textId="77777777" w:rsidR="006A610F" w:rsidRPr="006A610F" w:rsidRDefault="006A610F" w:rsidP="006A610F">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6A610F">
              <w:rPr>
                <w:rFonts w:ascii="Tahoma" w:hAnsi="Tahoma" w:cs="Tahoma"/>
                <w:sz w:val="20"/>
                <w:szCs w:val="20"/>
              </w:rPr>
              <w:t>Experience of working in academy football</w:t>
            </w:r>
          </w:p>
          <w:p w14:paraId="588DCDE3" w14:textId="77777777" w:rsidR="006A610F" w:rsidRPr="006A610F" w:rsidRDefault="006A610F" w:rsidP="006A610F">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6A610F">
              <w:rPr>
                <w:rFonts w:ascii="Tahoma" w:hAnsi="Tahoma" w:cs="Tahoma"/>
                <w:sz w:val="20"/>
                <w:szCs w:val="20"/>
              </w:rPr>
              <w:t>Knowledge of LTAD frameworks</w:t>
            </w:r>
          </w:p>
          <w:p w14:paraId="532066BD" w14:textId="77777777" w:rsidR="006A610F" w:rsidRPr="006A610F" w:rsidRDefault="006A610F" w:rsidP="006A610F">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6A610F">
              <w:rPr>
                <w:rFonts w:ascii="Tahoma" w:hAnsi="Tahoma" w:cs="Tahoma"/>
                <w:sz w:val="20"/>
                <w:szCs w:val="20"/>
              </w:rPr>
              <w:t>Experience using PMA</w:t>
            </w:r>
          </w:p>
          <w:p w14:paraId="1D12425E" w14:textId="77777777" w:rsidR="006A610F" w:rsidRPr="006A610F" w:rsidRDefault="006A610F" w:rsidP="006A610F">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6A610F">
              <w:rPr>
                <w:rFonts w:ascii="Tahoma" w:hAnsi="Tahoma" w:cs="Tahoma"/>
                <w:sz w:val="20"/>
                <w:szCs w:val="20"/>
              </w:rPr>
              <w:t>Knowledge of the EPPP requirements</w:t>
            </w:r>
          </w:p>
          <w:p w14:paraId="5B8FF6C4" w14:textId="6088E497" w:rsidR="009667C3" w:rsidRPr="00D129DA" w:rsidRDefault="006A610F" w:rsidP="006A610F">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6A610F">
              <w:rPr>
                <w:rFonts w:ascii="Tahoma" w:hAnsi="Tahoma" w:cs="Tahoma"/>
                <w:sz w:val="20"/>
                <w:szCs w:val="20"/>
              </w:rPr>
              <w:t>Full &amp; clean UK driving license</w:t>
            </w:r>
          </w:p>
        </w:tc>
      </w:tr>
    </w:tbl>
    <w:p w14:paraId="1EED929F" w14:textId="188E49B1" w:rsidR="00B636E5" w:rsidRPr="00D129DA" w:rsidRDefault="00B636E5" w:rsidP="00324B72">
      <w:pPr>
        <w:jc w:val="both"/>
        <w:rPr>
          <w:rFonts w:ascii="Tahoma" w:eastAsia="Times New Roman" w:hAnsi="Tahoma" w:cs="Tahoma"/>
          <w:b/>
          <w:sz w:val="20"/>
          <w:szCs w:val="20"/>
          <w:u w:val="single"/>
        </w:rPr>
        <w:sectPr w:rsidR="00B636E5" w:rsidRPr="00D129DA" w:rsidSect="009667C3">
          <w:headerReference w:type="even" r:id="rId11"/>
          <w:headerReference w:type="default" r:id="rId12"/>
          <w:footerReference w:type="even" r:id="rId13"/>
          <w:footerReference w:type="default" r:id="rId14"/>
          <w:headerReference w:type="first" r:id="rId15"/>
          <w:footerReference w:type="first" r:id="rId16"/>
          <w:type w:val="continuous"/>
          <w:pgSz w:w="11906" w:h="16838"/>
          <w:pgMar w:top="3686" w:right="1440" w:bottom="1440" w:left="1440" w:header="705" w:footer="567" w:gutter="0"/>
          <w:cols w:space="708"/>
          <w:docGrid w:linePitch="360"/>
        </w:sectPr>
      </w:pPr>
      <w:bookmarkStart w:id="0" w:name="_Hlk96601445"/>
    </w:p>
    <w:p w14:paraId="6519EF85" w14:textId="77777777" w:rsidR="006A610F" w:rsidRDefault="006A610F" w:rsidP="00324B72">
      <w:pPr>
        <w:jc w:val="both"/>
        <w:rPr>
          <w:rFonts w:ascii="Tahoma" w:eastAsia="Times New Roman" w:hAnsi="Tahoma" w:cs="Tahoma"/>
          <w:b/>
          <w:sz w:val="20"/>
          <w:szCs w:val="20"/>
          <w:u w:val="single"/>
        </w:rPr>
      </w:pPr>
    </w:p>
    <w:p w14:paraId="30E4A0DF" w14:textId="77777777" w:rsidR="006A610F" w:rsidRDefault="006A610F" w:rsidP="00324B72">
      <w:pPr>
        <w:jc w:val="both"/>
        <w:rPr>
          <w:rFonts w:ascii="Tahoma" w:eastAsia="Times New Roman" w:hAnsi="Tahoma" w:cs="Tahoma"/>
          <w:b/>
          <w:sz w:val="20"/>
          <w:szCs w:val="20"/>
          <w:u w:val="single"/>
        </w:rPr>
      </w:pPr>
    </w:p>
    <w:p w14:paraId="622C851D" w14:textId="77777777" w:rsidR="006A610F" w:rsidRDefault="006A610F" w:rsidP="00324B72">
      <w:pPr>
        <w:jc w:val="both"/>
        <w:rPr>
          <w:rFonts w:ascii="Tahoma" w:eastAsia="Times New Roman" w:hAnsi="Tahoma" w:cs="Tahoma"/>
          <w:b/>
          <w:sz w:val="20"/>
          <w:szCs w:val="20"/>
          <w:u w:val="single"/>
        </w:rPr>
      </w:pPr>
    </w:p>
    <w:p w14:paraId="2E24F1F1" w14:textId="77777777" w:rsidR="006A610F" w:rsidRDefault="006A610F" w:rsidP="00324B72">
      <w:pPr>
        <w:jc w:val="both"/>
        <w:rPr>
          <w:rFonts w:ascii="Tahoma" w:eastAsia="Times New Roman" w:hAnsi="Tahoma" w:cs="Tahoma"/>
          <w:b/>
          <w:sz w:val="20"/>
          <w:szCs w:val="20"/>
          <w:u w:val="single"/>
        </w:rPr>
      </w:pPr>
    </w:p>
    <w:p w14:paraId="38FA6F7D" w14:textId="77777777" w:rsidR="006A610F" w:rsidRDefault="006A610F" w:rsidP="00324B72">
      <w:pPr>
        <w:jc w:val="both"/>
        <w:rPr>
          <w:rFonts w:ascii="Tahoma" w:eastAsia="Times New Roman" w:hAnsi="Tahoma" w:cs="Tahoma"/>
          <w:b/>
          <w:sz w:val="20"/>
          <w:szCs w:val="20"/>
          <w:u w:val="single"/>
        </w:rPr>
      </w:pPr>
    </w:p>
    <w:p w14:paraId="19F20CFB" w14:textId="3916C117" w:rsidR="00324B72" w:rsidRPr="00D129DA" w:rsidRDefault="00324B72" w:rsidP="00324B72">
      <w:pPr>
        <w:jc w:val="both"/>
        <w:rPr>
          <w:rFonts w:ascii="Tahoma" w:eastAsia="Times New Roman" w:hAnsi="Tahoma" w:cs="Tahoma"/>
          <w:b/>
          <w:sz w:val="20"/>
          <w:szCs w:val="20"/>
          <w:u w:val="single"/>
        </w:rPr>
      </w:pPr>
      <w:r w:rsidRPr="00D129DA">
        <w:rPr>
          <w:rFonts w:ascii="Tahoma" w:eastAsia="Times New Roman" w:hAnsi="Tahoma" w:cs="Tahoma"/>
          <w:b/>
          <w:sz w:val="20"/>
          <w:szCs w:val="20"/>
          <w:u w:val="single"/>
        </w:rPr>
        <w:t>Equality and Diversity</w:t>
      </w:r>
    </w:p>
    <w:p w14:paraId="75E8C04A" w14:textId="77777777" w:rsidR="00324B72" w:rsidRPr="00D129DA" w:rsidRDefault="00324B72" w:rsidP="00324B72">
      <w:pPr>
        <w:jc w:val="both"/>
        <w:rPr>
          <w:rFonts w:ascii="Tahoma" w:eastAsia="Times New Roman" w:hAnsi="Tahoma" w:cs="Tahoma"/>
          <w:bCs/>
          <w:sz w:val="20"/>
          <w:szCs w:val="20"/>
        </w:rPr>
      </w:pPr>
      <w:r w:rsidRPr="00D129DA">
        <w:rPr>
          <w:rFonts w:ascii="Tahoma" w:eastAsia="Times New Roman" w:hAnsi="Tahoma" w:cs="Tahoma"/>
          <w:bCs/>
          <w:sz w:val="20"/>
          <w:szCs w:val="20"/>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7D25BF2E" w14:textId="77777777" w:rsidR="00324B72" w:rsidRPr="008B76BD" w:rsidRDefault="00324B72" w:rsidP="00324B72">
      <w:pPr>
        <w:jc w:val="both"/>
        <w:rPr>
          <w:rFonts w:ascii="Tahoma" w:eastAsia="Times New Roman" w:hAnsi="Tahoma" w:cs="Tahoma"/>
          <w:bCs/>
          <w:sz w:val="20"/>
          <w:szCs w:val="20"/>
        </w:rPr>
      </w:pPr>
      <w:r w:rsidRPr="00D129DA">
        <w:rPr>
          <w:rFonts w:ascii="Tahoma" w:eastAsia="Times New Roman" w:hAnsi="Tahoma" w:cs="Tahoma"/>
          <w:bCs/>
          <w:sz w:val="20"/>
          <w:szCs w:val="20"/>
        </w:rPr>
        <w:t xml:space="preserve">West Bromwich Albion Football Club also welcomes applications from suitably qualified </w:t>
      </w:r>
      <w:r w:rsidRPr="008B76BD">
        <w:rPr>
          <w:rFonts w:ascii="Tahoma" w:eastAsia="Times New Roman" w:hAnsi="Tahoma" w:cs="Tahoma"/>
          <w:bCs/>
          <w:sz w:val="20"/>
          <w:szCs w:val="20"/>
        </w:rPr>
        <w:t>members of the armed forces family. </w:t>
      </w:r>
    </w:p>
    <w:p w14:paraId="1620C38E" w14:textId="77777777" w:rsidR="004F0CC0" w:rsidRPr="008B76BD" w:rsidRDefault="00C5334A" w:rsidP="004F0CC0">
      <w:pPr>
        <w:rPr>
          <w:rFonts w:ascii="Tahoma" w:eastAsia="Times New Roman" w:hAnsi="Tahoma" w:cs="Tahoma"/>
          <w:b/>
          <w:sz w:val="20"/>
          <w:szCs w:val="20"/>
        </w:rPr>
      </w:pPr>
      <w:r w:rsidRPr="008B76BD">
        <w:rPr>
          <w:rFonts w:ascii="Tahoma" w:eastAsia="Times New Roman" w:hAnsi="Tahoma" w:cs="Tahoma"/>
          <w:b/>
          <w:sz w:val="20"/>
          <w:szCs w:val="20"/>
        </w:rPr>
        <w:t>Applications will only be accepted when received through our online vacancy platform iRecruit</w:t>
      </w:r>
      <w:r w:rsidR="004F0CC0" w:rsidRPr="008B76BD">
        <w:rPr>
          <w:rFonts w:ascii="Tahoma" w:eastAsia="Times New Roman" w:hAnsi="Tahoma" w:cs="Tahoma"/>
          <w:b/>
          <w:sz w:val="20"/>
          <w:szCs w:val="20"/>
        </w:rPr>
        <w:t>:</w:t>
      </w:r>
    </w:p>
    <w:p w14:paraId="0AC76BA8" w14:textId="32B7ED4A" w:rsidR="00C5334A" w:rsidRPr="008B76BD" w:rsidRDefault="004F0CC0" w:rsidP="004F0CC0">
      <w:pPr>
        <w:rPr>
          <w:rStyle w:val="Hyperlink"/>
          <w:rFonts w:ascii="Tahoma" w:eastAsia="Times New Roman" w:hAnsi="Tahoma" w:cs="Tahoma"/>
          <w:b/>
          <w:sz w:val="20"/>
          <w:szCs w:val="20"/>
        </w:rPr>
      </w:pPr>
      <w:hyperlink r:id="rId17" w:history="1">
        <w:r w:rsidRPr="008B76BD">
          <w:rPr>
            <w:rStyle w:val="Hyperlink"/>
            <w:rFonts w:ascii="Tahoma" w:hAnsi="Tahoma" w:cs="Tahoma"/>
            <w:b/>
            <w:sz w:val="20"/>
            <w:szCs w:val="20"/>
          </w:rPr>
          <w:t>https://irecruit.efl.com/vacancies</w:t>
        </w:r>
      </w:hyperlink>
    </w:p>
    <w:p w14:paraId="411A6642" w14:textId="77777777" w:rsidR="00C5334A" w:rsidRPr="008B76BD" w:rsidRDefault="00C5334A" w:rsidP="00324B72">
      <w:pPr>
        <w:jc w:val="both"/>
        <w:rPr>
          <w:rFonts w:ascii="Tahoma" w:eastAsia="Times New Roman" w:hAnsi="Tahoma" w:cs="Tahoma"/>
          <w:bCs/>
          <w:sz w:val="20"/>
          <w:szCs w:val="20"/>
        </w:rPr>
      </w:pPr>
    </w:p>
    <w:p w14:paraId="1783CDF3" w14:textId="77777777" w:rsidR="006A610F" w:rsidRPr="008B76BD" w:rsidRDefault="006A610F" w:rsidP="00324B72">
      <w:pPr>
        <w:jc w:val="both"/>
        <w:rPr>
          <w:rFonts w:ascii="Tahoma" w:eastAsia="Times New Roman" w:hAnsi="Tahoma" w:cs="Tahoma"/>
          <w:b/>
          <w:sz w:val="20"/>
          <w:szCs w:val="20"/>
          <w:u w:val="single"/>
        </w:rPr>
      </w:pPr>
    </w:p>
    <w:p w14:paraId="0120D963" w14:textId="77777777" w:rsidR="006A610F" w:rsidRPr="008B76BD" w:rsidRDefault="006A610F" w:rsidP="00324B72">
      <w:pPr>
        <w:jc w:val="both"/>
        <w:rPr>
          <w:rFonts w:ascii="Tahoma" w:eastAsia="Times New Roman" w:hAnsi="Tahoma" w:cs="Tahoma"/>
          <w:b/>
          <w:sz w:val="20"/>
          <w:szCs w:val="20"/>
          <w:u w:val="single"/>
        </w:rPr>
      </w:pPr>
    </w:p>
    <w:p w14:paraId="2C2441EC" w14:textId="3680AAAF" w:rsidR="00324B72" w:rsidRPr="008B76BD" w:rsidRDefault="00324B72" w:rsidP="00324B72">
      <w:pPr>
        <w:jc w:val="both"/>
        <w:rPr>
          <w:rFonts w:ascii="Tahoma" w:eastAsia="Times New Roman" w:hAnsi="Tahoma" w:cs="Tahoma"/>
          <w:b/>
          <w:sz w:val="20"/>
          <w:szCs w:val="20"/>
          <w:u w:val="single"/>
        </w:rPr>
      </w:pPr>
      <w:r w:rsidRPr="008B76BD">
        <w:rPr>
          <w:rFonts w:ascii="Tahoma" w:eastAsia="Times New Roman" w:hAnsi="Tahoma" w:cs="Tahoma"/>
          <w:b/>
          <w:sz w:val="20"/>
          <w:szCs w:val="20"/>
          <w:u w:val="single"/>
        </w:rPr>
        <w:t>Safer Recruitment</w:t>
      </w:r>
    </w:p>
    <w:p w14:paraId="0601B81B" w14:textId="77777777" w:rsidR="00324B72" w:rsidRPr="008B76BD" w:rsidRDefault="00324B72" w:rsidP="00324B72">
      <w:pPr>
        <w:jc w:val="both"/>
        <w:rPr>
          <w:rFonts w:ascii="Tahoma" w:eastAsia="Times New Roman" w:hAnsi="Tahoma" w:cs="Tahoma"/>
          <w:bCs/>
          <w:sz w:val="20"/>
          <w:szCs w:val="20"/>
        </w:rPr>
      </w:pPr>
      <w:r w:rsidRPr="008B76BD">
        <w:rPr>
          <w:rFonts w:ascii="Tahoma" w:eastAsia="Times New Roman" w:hAnsi="Tahoma" w:cs="Tahoma"/>
          <w:bCs/>
          <w:sz w:val="20"/>
          <w:szCs w:val="20"/>
        </w:rPr>
        <w:t xml:space="preserve">West Bromwich Albion is committed to safeguarding and promoting the welfare of children, young people and adults at risk, therefore expects all staff and volunteers to share this commitment. </w:t>
      </w:r>
    </w:p>
    <w:p w14:paraId="3DCDFF44" w14:textId="1865CB52" w:rsidR="005A58ED" w:rsidRPr="008B76BD" w:rsidRDefault="00324B72" w:rsidP="00C5334A">
      <w:pPr>
        <w:rPr>
          <w:rFonts w:ascii="Tahoma" w:eastAsia="Times New Roman" w:hAnsi="Tahoma" w:cs="Tahoma"/>
          <w:bCs/>
          <w:sz w:val="20"/>
          <w:szCs w:val="20"/>
        </w:rPr>
      </w:pPr>
      <w:r w:rsidRPr="008B76BD">
        <w:rPr>
          <w:rFonts w:ascii="Tahoma" w:eastAsia="Times New Roman" w:hAnsi="Tahoma" w:cs="Tahoma"/>
          <w:bCs/>
          <w:sz w:val="20"/>
          <w:szCs w:val="20"/>
        </w:rPr>
        <w:t xml:space="preserve">WBA’s Safeguarding, Equality and Whistleblowing policies can be accessed here </w:t>
      </w:r>
      <w:hyperlink r:id="rId18" w:history="1">
        <w:r w:rsidRPr="008B76BD">
          <w:rPr>
            <w:rFonts w:ascii="Tahoma" w:hAnsi="Tahoma" w:cs="Tahoma"/>
            <w:sz w:val="20"/>
            <w:szCs w:val="20"/>
          </w:rPr>
          <w:t>https://www.wba.co.uk/club/about-us/club-policies</w:t>
        </w:r>
      </w:hyperlink>
      <w:r w:rsidRPr="008B76BD">
        <w:rPr>
          <w:rFonts w:ascii="Tahoma" w:eastAsia="Times New Roman" w:hAnsi="Tahoma" w:cs="Tahoma"/>
          <w:bCs/>
          <w:sz w:val="20"/>
          <w:szCs w:val="20"/>
        </w:rPr>
        <w:t xml:space="preserve"> </w:t>
      </w:r>
    </w:p>
    <w:p w14:paraId="426C0EC8" w14:textId="3104C478" w:rsidR="00C5334A" w:rsidRPr="008B76BD" w:rsidRDefault="00C5334A" w:rsidP="00C5334A">
      <w:pPr>
        <w:rPr>
          <w:rFonts w:ascii="Tahoma" w:eastAsia="Times New Roman" w:hAnsi="Tahoma" w:cs="Tahoma"/>
          <w:bCs/>
          <w:sz w:val="20"/>
          <w:szCs w:val="20"/>
        </w:rPr>
      </w:pPr>
      <w:r w:rsidRPr="008B76BD">
        <w:rPr>
          <w:rFonts w:ascii="Tahoma" w:eastAsia="Times New Roman" w:hAnsi="Tahoma" w:cs="Tahoma"/>
          <w:bCs/>
          <w:sz w:val="20"/>
          <w:szCs w:val="20"/>
        </w:rPr>
        <w:t xml:space="preserve">It is unlawful for the Club to employ anyone who is involved with regulated activity who is barred from doing so and we will carry out rigorous pre-employment checks and screening.  </w:t>
      </w:r>
    </w:p>
    <w:p w14:paraId="467FD46A" w14:textId="4167B6CF" w:rsidR="00C5334A" w:rsidRPr="00D129DA" w:rsidRDefault="00C5334A" w:rsidP="00C5334A">
      <w:pPr>
        <w:jc w:val="both"/>
        <w:rPr>
          <w:rFonts w:ascii="Tahoma" w:eastAsia="Times New Roman" w:hAnsi="Tahoma" w:cs="Tahoma"/>
          <w:bCs/>
          <w:sz w:val="20"/>
          <w:szCs w:val="20"/>
        </w:rPr>
      </w:pPr>
      <w:r w:rsidRPr="008B76BD">
        <w:rPr>
          <w:rFonts w:ascii="Tahoma" w:eastAsia="Times New Roman" w:hAnsi="Tahoma" w:cs="Tahoma"/>
          <w:bCs/>
          <w:sz w:val="20"/>
          <w:szCs w:val="20"/>
        </w:rPr>
        <w:t>An Enhanced DBS, References, Qualifications, Proof of Identity and Right Work in the UK checks will be required and carried out prior to commencement in this</w:t>
      </w:r>
      <w:r w:rsidRPr="00D129DA">
        <w:rPr>
          <w:rFonts w:ascii="Tahoma" w:eastAsia="Times New Roman" w:hAnsi="Tahoma" w:cs="Tahoma"/>
          <w:bCs/>
          <w:sz w:val="20"/>
          <w:szCs w:val="20"/>
        </w:rPr>
        <w:t xml:space="preserve"> post. </w:t>
      </w:r>
    </w:p>
    <w:p w14:paraId="1B1EAEB0" w14:textId="5AC7578B" w:rsidR="00C5334A" w:rsidRPr="00D129DA" w:rsidRDefault="00C5334A" w:rsidP="00324B72">
      <w:pPr>
        <w:jc w:val="both"/>
        <w:rPr>
          <w:rFonts w:ascii="Tahoma" w:eastAsia="Times New Roman" w:hAnsi="Tahoma" w:cs="Tahoma"/>
          <w:b/>
          <w:sz w:val="20"/>
          <w:szCs w:val="20"/>
        </w:rPr>
        <w:sectPr w:rsidR="00C5334A" w:rsidRPr="00D129DA" w:rsidSect="005A58ED">
          <w:type w:val="continuous"/>
          <w:pgSz w:w="11906" w:h="16838"/>
          <w:pgMar w:top="1440" w:right="1440" w:bottom="1440" w:left="1440" w:header="705" w:footer="567" w:gutter="0"/>
          <w:cols w:num="2" w:space="708"/>
          <w:docGrid w:linePitch="360"/>
        </w:sectPr>
      </w:pPr>
    </w:p>
    <w:tbl>
      <w:tblPr>
        <w:tblStyle w:val="TableGridLight"/>
        <w:tblpPr w:leftFromText="180" w:rightFromText="180" w:vertAnchor="text" w:horzAnchor="margin" w:tblpY="713"/>
        <w:tblW w:w="0" w:type="auto"/>
        <w:tblLook w:val="04A0" w:firstRow="1" w:lastRow="0" w:firstColumn="1" w:lastColumn="0" w:noHBand="0" w:noVBand="1"/>
      </w:tblPr>
      <w:tblGrid>
        <w:gridCol w:w="3398"/>
        <w:gridCol w:w="2809"/>
        <w:gridCol w:w="2809"/>
      </w:tblGrid>
      <w:tr w:rsidR="007A35E4" w:rsidRPr="00D129DA" w14:paraId="667D21DD" w14:textId="77777777" w:rsidTr="007A35E4">
        <w:tc>
          <w:tcPr>
            <w:tcW w:w="3398" w:type="dxa"/>
            <w:noWrap/>
            <w:vAlign w:val="center"/>
          </w:tcPr>
          <w:bookmarkEnd w:id="0"/>
          <w:p w14:paraId="252FA24C"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Signed</w:t>
            </w:r>
          </w:p>
        </w:tc>
        <w:tc>
          <w:tcPr>
            <w:tcW w:w="2809" w:type="dxa"/>
            <w:vAlign w:val="center"/>
          </w:tcPr>
          <w:p w14:paraId="2F720AA3"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Name</w:t>
            </w:r>
          </w:p>
        </w:tc>
        <w:tc>
          <w:tcPr>
            <w:tcW w:w="2809" w:type="dxa"/>
            <w:vAlign w:val="center"/>
          </w:tcPr>
          <w:p w14:paraId="450EDE90"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Date</w:t>
            </w:r>
          </w:p>
        </w:tc>
      </w:tr>
      <w:tr w:rsidR="007A35E4" w:rsidRPr="00D129DA" w14:paraId="1CE76811" w14:textId="77777777" w:rsidTr="007A35E4">
        <w:tc>
          <w:tcPr>
            <w:tcW w:w="3398" w:type="dxa"/>
          </w:tcPr>
          <w:p w14:paraId="6988F62C"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4658DC7C"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5A0F6D78"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r>
    </w:tbl>
    <w:p w14:paraId="6F990C95" w14:textId="77777777" w:rsidR="002D15B5" w:rsidRPr="00D129DA" w:rsidRDefault="002D15B5" w:rsidP="002D15B5">
      <w:pPr>
        <w:rPr>
          <w:rFonts w:ascii="Tahoma" w:eastAsia="Times New Roman" w:hAnsi="Tahoma" w:cs="Tahoma"/>
          <w:b/>
          <w:sz w:val="20"/>
          <w:szCs w:val="20"/>
        </w:rPr>
      </w:pPr>
    </w:p>
    <w:p w14:paraId="7B604F03" w14:textId="69B75AA3" w:rsidR="002D15B5" w:rsidRPr="00D129DA" w:rsidRDefault="002D15B5" w:rsidP="004F0CC0">
      <w:pPr>
        <w:jc w:val="both"/>
      </w:pPr>
    </w:p>
    <w:p w14:paraId="0A79A3C1" w14:textId="77777777" w:rsidR="002D15B5" w:rsidRPr="005A58ED" w:rsidRDefault="002D15B5" w:rsidP="005A58ED">
      <w:pPr>
        <w:jc w:val="both"/>
        <w:rPr>
          <w:rFonts w:ascii="Tahoma" w:eastAsia="Times New Roman" w:hAnsi="Tahoma" w:cs="Tahoma"/>
          <w:b/>
          <w:sz w:val="20"/>
          <w:szCs w:val="20"/>
          <w:lang w:val="en-US"/>
        </w:rPr>
      </w:pPr>
    </w:p>
    <w:sectPr w:rsidR="002D15B5" w:rsidRPr="005A58ED" w:rsidSect="005A58ED">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BF1BD" w14:textId="77777777" w:rsidR="00F45D9F" w:rsidRPr="00D129DA" w:rsidRDefault="00F45D9F" w:rsidP="001327F0">
      <w:pPr>
        <w:spacing w:after="0" w:line="240" w:lineRule="auto"/>
      </w:pPr>
      <w:r w:rsidRPr="00D129DA">
        <w:separator/>
      </w:r>
    </w:p>
  </w:endnote>
  <w:endnote w:type="continuationSeparator" w:id="0">
    <w:p w14:paraId="141B1D61" w14:textId="77777777" w:rsidR="00F45D9F" w:rsidRPr="00D129DA" w:rsidRDefault="00F45D9F" w:rsidP="001327F0">
      <w:pPr>
        <w:spacing w:after="0" w:line="240" w:lineRule="auto"/>
      </w:pPr>
      <w:r w:rsidRPr="00D129DA">
        <w:continuationSeparator/>
      </w:r>
    </w:p>
  </w:endnote>
  <w:endnote w:type="continuationNotice" w:id="1">
    <w:p w14:paraId="3389C28F" w14:textId="77777777" w:rsidR="003630FA" w:rsidRDefault="003630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EndPr>
      <w:rPr>
        <w:rStyle w:val="PageNumber"/>
      </w:rPr>
    </w:sdtEnd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D24B1" w14:textId="77777777" w:rsidR="00F45D9F" w:rsidRPr="00D129DA" w:rsidRDefault="00F45D9F" w:rsidP="001327F0">
      <w:pPr>
        <w:spacing w:after="0" w:line="240" w:lineRule="auto"/>
      </w:pPr>
      <w:r w:rsidRPr="00D129DA">
        <w:separator/>
      </w:r>
    </w:p>
  </w:footnote>
  <w:footnote w:type="continuationSeparator" w:id="0">
    <w:p w14:paraId="32C9A11B" w14:textId="77777777" w:rsidR="00F45D9F" w:rsidRPr="00D129DA" w:rsidRDefault="00F45D9F" w:rsidP="001327F0">
      <w:pPr>
        <w:spacing w:after="0" w:line="240" w:lineRule="auto"/>
      </w:pPr>
      <w:r w:rsidRPr="00D129DA">
        <w:continuationSeparator/>
      </w:r>
    </w:p>
  </w:footnote>
  <w:footnote w:type="continuationNotice" w:id="1">
    <w:p w14:paraId="2EC2C75E" w14:textId="77777777" w:rsidR="003630FA" w:rsidRDefault="003630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8B76BD">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Text Box 2" o:spid="_x0000_s1026"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2093705874"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8B76BD">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6"/>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4"/>
  </w:num>
  <w:num w:numId="4" w16cid:durableId="2115903362">
    <w:abstractNumId w:val="19"/>
  </w:num>
  <w:num w:numId="5" w16cid:durableId="1058750818">
    <w:abstractNumId w:val="2"/>
  </w:num>
  <w:num w:numId="6" w16cid:durableId="1873027902">
    <w:abstractNumId w:val="12"/>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5"/>
  </w:num>
  <w:num w:numId="12" w16cid:durableId="1422793122">
    <w:abstractNumId w:val="22"/>
  </w:num>
  <w:num w:numId="13" w16cid:durableId="1621835091">
    <w:abstractNumId w:val="17"/>
  </w:num>
  <w:num w:numId="14" w16cid:durableId="937906251">
    <w:abstractNumId w:val="3"/>
  </w:num>
  <w:num w:numId="15" w16cid:durableId="1829973676">
    <w:abstractNumId w:val="8"/>
  </w:num>
  <w:num w:numId="16" w16cid:durableId="1562860556">
    <w:abstractNumId w:val="7"/>
  </w:num>
  <w:num w:numId="17" w16cid:durableId="2137214098">
    <w:abstractNumId w:val="20"/>
  </w:num>
  <w:num w:numId="18" w16cid:durableId="815224797">
    <w:abstractNumId w:val="5"/>
  </w:num>
  <w:num w:numId="19" w16cid:durableId="2103407826">
    <w:abstractNumId w:val="21"/>
  </w:num>
  <w:num w:numId="20" w16cid:durableId="234319279">
    <w:abstractNumId w:val="0"/>
  </w:num>
  <w:num w:numId="21" w16cid:durableId="602418301">
    <w:abstractNumId w:val="18"/>
  </w:num>
  <w:num w:numId="22" w16cid:durableId="32847856">
    <w:abstractNumId w:val="13"/>
  </w:num>
  <w:num w:numId="23" w16cid:durableId="14299609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42C4"/>
    <w:rsid w:val="0003795F"/>
    <w:rsid w:val="000548AC"/>
    <w:rsid w:val="00062B26"/>
    <w:rsid w:val="0007641A"/>
    <w:rsid w:val="000C382A"/>
    <w:rsid w:val="000E2994"/>
    <w:rsid w:val="000E79EA"/>
    <w:rsid w:val="000F2ADC"/>
    <w:rsid w:val="00111E25"/>
    <w:rsid w:val="001327F0"/>
    <w:rsid w:val="0018064F"/>
    <w:rsid w:val="00183BAF"/>
    <w:rsid w:val="00187D25"/>
    <w:rsid w:val="00193BA0"/>
    <w:rsid w:val="001B1A7A"/>
    <w:rsid w:val="001D7A56"/>
    <w:rsid w:val="001F0236"/>
    <w:rsid w:val="001F6E42"/>
    <w:rsid w:val="002336EA"/>
    <w:rsid w:val="00241DDB"/>
    <w:rsid w:val="002735B7"/>
    <w:rsid w:val="00286E4C"/>
    <w:rsid w:val="002A13F7"/>
    <w:rsid w:val="002A7522"/>
    <w:rsid w:val="002B4BBF"/>
    <w:rsid w:val="002D0BB5"/>
    <w:rsid w:val="002D15B5"/>
    <w:rsid w:val="002D36D9"/>
    <w:rsid w:val="002E1739"/>
    <w:rsid w:val="002E2EF5"/>
    <w:rsid w:val="00324B72"/>
    <w:rsid w:val="00336CAB"/>
    <w:rsid w:val="00352A87"/>
    <w:rsid w:val="003630FA"/>
    <w:rsid w:val="0039756A"/>
    <w:rsid w:val="003C44BD"/>
    <w:rsid w:val="003E3897"/>
    <w:rsid w:val="003E6202"/>
    <w:rsid w:val="004062A3"/>
    <w:rsid w:val="00411405"/>
    <w:rsid w:val="00414D5C"/>
    <w:rsid w:val="004344E0"/>
    <w:rsid w:val="00463369"/>
    <w:rsid w:val="00464766"/>
    <w:rsid w:val="00466B97"/>
    <w:rsid w:val="004804EA"/>
    <w:rsid w:val="0048100E"/>
    <w:rsid w:val="00481075"/>
    <w:rsid w:val="00491209"/>
    <w:rsid w:val="004A543C"/>
    <w:rsid w:val="004A62D5"/>
    <w:rsid w:val="004D3B11"/>
    <w:rsid w:val="004F0CC0"/>
    <w:rsid w:val="00512773"/>
    <w:rsid w:val="005633EC"/>
    <w:rsid w:val="00570805"/>
    <w:rsid w:val="00584B2D"/>
    <w:rsid w:val="00595EDA"/>
    <w:rsid w:val="005A357F"/>
    <w:rsid w:val="005A58ED"/>
    <w:rsid w:val="005C7CDD"/>
    <w:rsid w:val="005D1942"/>
    <w:rsid w:val="00603818"/>
    <w:rsid w:val="00622FC2"/>
    <w:rsid w:val="00623BF0"/>
    <w:rsid w:val="00672989"/>
    <w:rsid w:val="00676AB3"/>
    <w:rsid w:val="006A610F"/>
    <w:rsid w:val="006B43C0"/>
    <w:rsid w:val="006B60F3"/>
    <w:rsid w:val="006C0F15"/>
    <w:rsid w:val="006D6769"/>
    <w:rsid w:val="006D7DB3"/>
    <w:rsid w:val="006E0FF8"/>
    <w:rsid w:val="007204E5"/>
    <w:rsid w:val="007367EF"/>
    <w:rsid w:val="007427DA"/>
    <w:rsid w:val="00755FEE"/>
    <w:rsid w:val="00777ADC"/>
    <w:rsid w:val="007867F2"/>
    <w:rsid w:val="007A35E4"/>
    <w:rsid w:val="007B44A9"/>
    <w:rsid w:val="007B64A5"/>
    <w:rsid w:val="007B76C2"/>
    <w:rsid w:val="007B7E3C"/>
    <w:rsid w:val="007C6346"/>
    <w:rsid w:val="007D3B1F"/>
    <w:rsid w:val="00806E3F"/>
    <w:rsid w:val="008276E8"/>
    <w:rsid w:val="008312C8"/>
    <w:rsid w:val="0085489E"/>
    <w:rsid w:val="00862FC0"/>
    <w:rsid w:val="00870467"/>
    <w:rsid w:val="0088452C"/>
    <w:rsid w:val="008A4481"/>
    <w:rsid w:val="008B76BD"/>
    <w:rsid w:val="008C7CF1"/>
    <w:rsid w:val="008D0CBF"/>
    <w:rsid w:val="008E1AD6"/>
    <w:rsid w:val="008E6A03"/>
    <w:rsid w:val="00936BCC"/>
    <w:rsid w:val="00963943"/>
    <w:rsid w:val="009667C3"/>
    <w:rsid w:val="00967B52"/>
    <w:rsid w:val="00993D5B"/>
    <w:rsid w:val="00997A05"/>
    <w:rsid w:val="009B7D7C"/>
    <w:rsid w:val="009C0792"/>
    <w:rsid w:val="009E34CB"/>
    <w:rsid w:val="009F7E9A"/>
    <w:rsid w:val="00A01A2B"/>
    <w:rsid w:val="00A417D9"/>
    <w:rsid w:val="00A557B6"/>
    <w:rsid w:val="00A66374"/>
    <w:rsid w:val="00A80965"/>
    <w:rsid w:val="00AD3A6F"/>
    <w:rsid w:val="00B167CE"/>
    <w:rsid w:val="00B33DC2"/>
    <w:rsid w:val="00B45978"/>
    <w:rsid w:val="00B636E5"/>
    <w:rsid w:val="00B67D4C"/>
    <w:rsid w:val="00BB0633"/>
    <w:rsid w:val="00BB541C"/>
    <w:rsid w:val="00C102C9"/>
    <w:rsid w:val="00C130EB"/>
    <w:rsid w:val="00C5334A"/>
    <w:rsid w:val="00C611C1"/>
    <w:rsid w:val="00C701DE"/>
    <w:rsid w:val="00C92DA7"/>
    <w:rsid w:val="00CB02AE"/>
    <w:rsid w:val="00CB1EEA"/>
    <w:rsid w:val="00CD2201"/>
    <w:rsid w:val="00CD7193"/>
    <w:rsid w:val="00D129DA"/>
    <w:rsid w:val="00D12F33"/>
    <w:rsid w:val="00D4440F"/>
    <w:rsid w:val="00D53AB7"/>
    <w:rsid w:val="00D54246"/>
    <w:rsid w:val="00D57606"/>
    <w:rsid w:val="00D960A8"/>
    <w:rsid w:val="00DA260B"/>
    <w:rsid w:val="00DD1A20"/>
    <w:rsid w:val="00DE44C4"/>
    <w:rsid w:val="00E15706"/>
    <w:rsid w:val="00E52D0D"/>
    <w:rsid w:val="00E57282"/>
    <w:rsid w:val="00EA2B8D"/>
    <w:rsid w:val="00EB5EE4"/>
    <w:rsid w:val="00EC02DF"/>
    <w:rsid w:val="00EE4CE0"/>
    <w:rsid w:val="00EF3949"/>
    <w:rsid w:val="00F022B3"/>
    <w:rsid w:val="00F21263"/>
    <w:rsid w:val="00F400D5"/>
    <w:rsid w:val="00F45D9F"/>
    <w:rsid w:val="00F5013D"/>
    <w:rsid w:val="00F946DC"/>
    <w:rsid w:val="00F94DE3"/>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wba.co.uk/club/about-us/club-poli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irecruit.efl.com/vacancie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7" ma:contentTypeDescription="Create a new document." ma:contentTypeScope="" ma:versionID="5750094aba23a0c3af9c3328883e43d7">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149c6450d23a6a3db850d691e5e81bda"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2.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3.xml><?xml version="1.0" encoding="utf-8"?>
<ds:datastoreItem xmlns:ds="http://schemas.openxmlformats.org/officeDocument/2006/customXml" ds:itemID="{A20BE33D-E6F6-4CA3-B7C0-4EE63EE05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836</Words>
  <Characters>4771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11</cp:revision>
  <cp:lastPrinted>2024-04-05T13:47:00Z</cp:lastPrinted>
  <dcterms:created xsi:type="dcterms:W3CDTF">2025-06-03T14:18:00Z</dcterms:created>
  <dcterms:modified xsi:type="dcterms:W3CDTF">2025-06-03T14:24:00Z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